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194501:</w:t>
      </w:r>
      <w:r w:rsidR="007873AE">
        <w:rPr>
          <w:sz w:val="28"/>
          <w:szCs w:val="28"/>
        </w:rPr>
        <w:t>65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«Кедр-2», №</w:t>
      </w:r>
      <w:r w:rsidR="007873AE">
        <w:rPr>
          <w:sz w:val="28"/>
          <w:szCs w:val="28"/>
        </w:rPr>
        <w:t>59</w:t>
      </w:r>
      <w:bookmarkStart w:id="0" w:name="_GoBack"/>
      <w:bookmarkEnd w:id="0"/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E153CA">
        <w:rPr>
          <w:sz w:val="28"/>
          <w:szCs w:val="28"/>
        </w:rPr>
        <w:t xml:space="preserve">долевой </w:t>
      </w:r>
      <w:r w:rsidR="000058C1">
        <w:rPr>
          <w:sz w:val="28"/>
          <w:szCs w:val="28"/>
        </w:rPr>
        <w:t>собственности на землю</w:t>
      </w:r>
    </w:p>
    <w:p w:rsidR="00CC4753" w:rsidRDefault="002D650E" w:rsidP="00A34878">
      <w:pPr>
        <w:ind w:firstLine="708"/>
        <w:jc w:val="both"/>
        <w:rPr>
          <w:sz w:val="28"/>
          <w:szCs w:val="28"/>
        </w:rPr>
      </w:pPr>
      <w:proofErr w:type="spellStart"/>
      <w:r w:rsidRPr="002D650E">
        <w:rPr>
          <w:sz w:val="28"/>
          <w:szCs w:val="28"/>
        </w:rPr>
        <w:t>Онофер</w:t>
      </w:r>
      <w:proofErr w:type="spellEnd"/>
      <w:r w:rsidRPr="002D650E">
        <w:rPr>
          <w:sz w:val="28"/>
          <w:szCs w:val="28"/>
        </w:rPr>
        <w:t xml:space="preserve"> Иван Иванович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D650E" w:rsidRPr="002D650E">
        <w:rPr>
          <w:sz w:val="28"/>
          <w:szCs w:val="28"/>
        </w:rPr>
        <w:t>Онофер</w:t>
      </w:r>
      <w:r w:rsidR="002D650E">
        <w:rPr>
          <w:sz w:val="28"/>
          <w:szCs w:val="28"/>
        </w:rPr>
        <w:t>а</w:t>
      </w:r>
      <w:proofErr w:type="spellEnd"/>
      <w:r w:rsidR="002D650E" w:rsidRPr="002D650E">
        <w:rPr>
          <w:sz w:val="28"/>
          <w:szCs w:val="28"/>
        </w:rPr>
        <w:t xml:space="preserve"> Иван</w:t>
      </w:r>
      <w:r w:rsidR="002D650E">
        <w:rPr>
          <w:sz w:val="28"/>
          <w:szCs w:val="28"/>
        </w:rPr>
        <w:t>а</w:t>
      </w:r>
      <w:r w:rsidR="002D650E" w:rsidRPr="002D650E">
        <w:rPr>
          <w:sz w:val="28"/>
          <w:szCs w:val="28"/>
        </w:rPr>
        <w:t xml:space="preserve"> </w:t>
      </w:r>
      <w:proofErr w:type="spellStart"/>
      <w:r w:rsidR="002D650E" w:rsidRPr="002D650E">
        <w:rPr>
          <w:sz w:val="28"/>
          <w:szCs w:val="28"/>
        </w:rPr>
        <w:t>Иванович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долевой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1F87"/>
    <w:rsid w:val="00764AB7"/>
    <w:rsid w:val="00764C26"/>
    <w:rsid w:val="00782942"/>
    <w:rsid w:val="007873A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62</cp:revision>
  <cp:lastPrinted>2025-02-04T08:20:00Z</cp:lastPrinted>
  <dcterms:created xsi:type="dcterms:W3CDTF">2025-02-28T08:42:00Z</dcterms:created>
  <dcterms:modified xsi:type="dcterms:W3CDTF">2025-05-14T03:03:00Z</dcterms:modified>
</cp:coreProperties>
</file>